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02" w:rsidRPr="00681207" w:rsidRDefault="00A40D02" w:rsidP="00A40D02">
      <w:pPr>
        <w:jc w:val="both"/>
        <w:rPr>
          <w:lang w:val="en-GB"/>
        </w:rPr>
      </w:pPr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>Table S1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5</w:t>
      </w:r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 xml:space="preserve">: p-values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of post-hoc tests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for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differences between the mean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Index G</w:t>
      </w:r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 xml:space="preserve"> and vegetation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 types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top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) and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Index G and horizons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within the same vegetation type 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>(b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ottom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), p&lt;0.05 indicates a significant relationship at the 95% confidence level (bold values), con= coniferous trees, </w:t>
      </w:r>
      <w:proofErr w:type="spellStart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dec</w:t>
      </w:r>
      <w:proofErr w:type="spellEnd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= deciduous trees, grass= grasslands, L: litter, Ah1= topsoil 1 (0-3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 cm), Ah2= topsoil 2 (3-10 cm),</w:t>
      </w:r>
      <w:r w:rsidRPr="000A74F1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>grey numbers indicate no significant differences in ANOVA.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0"/>
        <w:gridCol w:w="1295"/>
        <w:gridCol w:w="1294"/>
        <w:gridCol w:w="1294"/>
      </w:tblGrid>
      <w:tr w:rsidR="00A40D02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A40D02" w:rsidRPr="009F447A" w:rsidRDefault="00A40D02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Vegetation types</w:t>
            </w:r>
          </w:p>
        </w:tc>
      </w:tr>
      <w:tr w:rsidR="00A40D02" w:rsidTr="00977AA6">
        <w:tc>
          <w:tcPr>
            <w:tcW w:w="1200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A40D02" w:rsidRPr="009F447A" w:rsidRDefault="00A40D02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L</w:t>
            </w:r>
          </w:p>
        </w:tc>
        <w:tc>
          <w:tcPr>
            <w:tcW w:w="1294" w:type="dxa"/>
          </w:tcPr>
          <w:p w:rsidR="00A40D02" w:rsidRPr="009F447A" w:rsidRDefault="00A40D02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</w:tc>
        <w:tc>
          <w:tcPr>
            <w:tcW w:w="1294" w:type="dxa"/>
          </w:tcPr>
          <w:p w:rsidR="00A40D02" w:rsidRPr="009F447A" w:rsidRDefault="00A40D02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</w:tc>
      </w:tr>
      <w:tr w:rsidR="00A40D02" w:rsidTr="00977AA6">
        <w:tc>
          <w:tcPr>
            <w:tcW w:w="1200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</w:t>
            </w:r>
            <w:proofErr w:type="spellStart"/>
            <w:r>
              <w:rPr>
                <w:lang w:val="en-GB"/>
              </w:rPr>
              <w:t>dec</w:t>
            </w:r>
            <w:proofErr w:type="spellEnd"/>
          </w:p>
        </w:tc>
        <w:tc>
          <w:tcPr>
            <w:tcW w:w="1295" w:type="dxa"/>
          </w:tcPr>
          <w:p w:rsidR="00A40D02" w:rsidRPr="000A74F1" w:rsidRDefault="00A40D02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0.01</w:t>
            </w:r>
          </w:p>
        </w:tc>
        <w:tc>
          <w:tcPr>
            <w:tcW w:w="1294" w:type="dxa"/>
          </w:tcPr>
          <w:p w:rsidR="00A40D02" w:rsidRPr="00CA0651" w:rsidRDefault="00DA010B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3.7e-09</w:t>
            </w:r>
          </w:p>
        </w:tc>
        <w:tc>
          <w:tcPr>
            <w:tcW w:w="1294" w:type="dxa"/>
          </w:tcPr>
          <w:p w:rsidR="00A40D02" w:rsidRPr="000A74F1" w:rsidRDefault="00A40D02" w:rsidP="00DA010B">
            <w:pPr>
              <w:jc w:val="center"/>
              <w:rPr>
                <w:b/>
                <w:lang w:val="en-GB"/>
              </w:rPr>
            </w:pPr>
            <w:r w:rsidRPr="000A74F1">
              <w:rPr>
                <w:b/>
                <w:lang w:val="en-GB"/>
              </w:rPr>
              <w:t>0.0</w:t>
            </w:r>
            <w:r w:rsidR="00DA010B">
              <w:rPr>
                <w:b/>
                <w:lang w:val="en-GB"/>
              </w:rPr>
              <w:t>005</w:t>
            </w:r>
          </w:p>
        </w:tc>
      </w:tr>
      <w:tr w:rsidR="00A40D02" w:rsidTr="00977AA6">
        <w:tc>
          <w:tcPr>
            <w:tcW w:w="1200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con-grass</w:t>
            </w:r>
          </w:p>
        </w:tc>
        <w:tc>
          <w:tcPr>
            <w:tcW w:w="1295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A40D02" w:rsidRPr="00BB6AF7" w:rsidRDefault="00A40D02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0.003</w:t>
            </w:r>
          </w:p>
        </w:tc>
        <w:tc>
          <w:tcPr>
            <w:tcW w:w="1294" w:type="dxa"/>
          </w:tcPr>
          <w:p w:rsidR="00A40D02" w:rsidRPr="00DA010B" w:rsidRDefault="00DA010B" w:rsidP="00977AA6">
            <w:pPr>
              <w:jc w:val="center"/>
              <w:rPr>
                <w:lang w:val="en-GB"/>
              </w:rPr>
            </w:pPr>
            <w:r w:rsidRPr="00DA010B">
              <w:rPr>
                <w:lang w:val="en-GB"/>
              </w:rPr>
              <w:t>1.0</w:t>
            </w:r>
            <w:r>
              <w:rPr>
                <w:lang w:val="en-GB"/>
              </w:rPr>
              <w:t>0</w:t>
            </w:r>
          </w:p>
        </w:tc>
      </w:tr>
      <w:tr w:rsidR="00A40D02" w:rsidTr="00977AA6">
        <w:tc>
          <w:tcPr>
            <w:tcW w:w="1200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dec</w:t>
            </w:r>
            <w:proofErr w:type="spellEnd"/>
            <w:r>
              <w:rPr>
                <w:lang w:val="en-GB"/>
              </w:rPr>
              <w:t>-grass</w:t>
            </w:r>
          </w:p>
        </w:tc>
        <w:tc>
          <w:tcPr>
            <w:tcW w:w="1295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A40D02" w:rsidRPr="00CA0651" w:rsidRDefault="00DA010B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2.3e-05</w:t>
            </w:r>
          </w:p>
        </w:tc>
        <w:tc>
          <w:tcPr>
            <w:tcW w:w="1294" w:type="dxa"/>
          </w:tcPr>
          <w:p w:rsidR="00A40D02" w:rsidRPr="00CA0651" w:rsidRDefault="00DA010B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0.0003</w:t>
            </w:r>
          </w:p>
        </w:tc>
      </w:tr>
      <w:tr w:rsidR="00A40D02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A40D02" w:rsidRPr="00B9044B" w:rsidRDefault="00A40D02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Horizons</w:t>
            </w:r>
          </w:p>
        </w:tc>
      </w:tr>
      <w:tr w:rsidR="00A40D02" w:rsidTr="00977AA6">
        <w:tc>
          <w:tcPr>
            <w:tcW w:w="1200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A40D02" w:rsidRPr="009F447A" w:rsidRDefault="00A40D02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con</w:t>
            </w:r>
          </w:p>
        </w:tc>
        <w:tc>
          <w:tcPr>
            <w:tcW w:w="1294" w:type="dxa"/>
          </w:tcPr>
          <w:p w:rsidR="00A40D02" w:rsidRPr="009F447A" w:rsidRDefault="00A40D02" w:rsidP="00977AA6">
            <w:pPr>
              <w:jc w:val="center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d</w:t>
            </w:r>
            <w:r w:rsidRPr="009F447A">
              <w:rPr>
                <w:b/>
                <w:lang w:val="en-GB"/>
              </w:rPr>
              <w:t>ec</w:t>
            </w:r>
            <w:proofErr w:type="spellEnd"/>
          </w:p>
        </w:tc>
        <w:tc>
          <w:tcPr>
            <w:tcW w:w="1294" w:type="dxa"/>
          </w:tcPr>
          <w:p w:rsidR="00A40D02" w:rsidRPr="009F447A" w:rsidRDefault="00A40D02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grass</w:t>
            </w:r>
          </w:p>
        </w:tc>
      </w:tr>
      <w:tr w:rsidR="00A40D02" w:rsidTr="00977AA6">
        <w:tc>
          <w:tcPr>
            <w:tcW w:w="1200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L-Ah1</w:t>
            </w:r>
          </w:p>
        </w:tc>
        <w:tc>
          <w:tcPr>
            <w:tcW w:w="1295" w:type="dxa"/>
          </w:tcPr>
          <w:p w:rsidR="00A40D02" w:rsidRPr="000A74F1" w:rsidRDefault="00A40D02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0.52</w:t>
            </w:r>
          </w:p>
        </w:tc>
        <w:tc>
          <w:tcPr>
            <w:tcW w:w="1294" w:type="dxa"/>
          </w:tcPr>
          <w:p w:rsidR="00A40D02" w:rsidRPr="000A74F1" w:rsidRDefault="00A40D02" w:rsidP="00977AA6">
            <w:pPr>
              <w:jc w:val="center"/>
              <w:rPr>
                <w:lang w:val="en-GB"/>
              </w:rPr>
            </w:pPr>
            <w:r w:rsidRPr="000A74F1">
              <w:rPr>
                <w:lang w:val="en-GB"/>
              </w:rPr>
              <w:t>0.1</w:t>
            </w:r>
            <w:r>
              <w:rPr>
                <w:lang w:val="en-GB"/>
              </w:rPr>
              <w:t>4</w:t>
            </w:r>
          </w:p>
        </w:tc>
        <w:tc>
          <w:tcPr>
            <w:tcW w:w="1294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A40D02" w:rsidTr="00977AA6">
        <w:tc>
          <w:tcPr>
            <w:tcW w:w="1200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L-Ah2</w:t>
            </w:r>
          </w:p>
        </w:tc>
        <w:tc>
          <w:tcPr>
            <w:tcW w:w="1295" w:type="dxa"/>
          </w:tcPr>
          <w:p w:rsidR="00A40D02" w:rsidRPr="000A74F1" w:rsidRDefault="00A40D02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0.52</w:t>
            </w:r>
          </w:p>
        </w:tc>
        <w:tc>
          <w:tcPr>
            <w:tcW w:w="1294" w:type="dxa"/>
          </w:tcPr>
          <w:p w:rsidR="00A40D02" w:rsidRPr="00336413" w:rsidRDefault="00A40D02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0.002</w:t>
            </w:r>
          </w:p>
        </w:tc>
        <w:tc>
          <w:tcPr>
            <w:tcW w:w="1294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A40D02" w:rsidTr="00977AA6">
        <w:tc>
          <w:tcPr>
            <w:tcW w:w="1200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Ah1-Ah2</w:t>
            </w:r>
          </w:p>
        </w:tc>
        <w:tc>
          <w:tcPr>
            <w:tcW w:w="1295" w:type="dxa"/>
          </w:tcPr>
          <w:p w:rsidR="00A40D02" w:rsidRPr="000A74F1" w:rsidRDefault="00A40D02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0.52</w:t>
            </w:r>
          </w:p>
        </w:tc>
        <w:tc>
          <w:tcPr>
            <w:tcW w:w="1294" w:type="dxa"/>
          </w:tcPr>
          <w:p w:rsidR="00A40D02" w:rsidRPr="000A74F1" w:rsidRDefault="00A40D02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</w:tc>
        <w:tc>
          <w:tcPr>
            <w:tcW w:w="1294" w:type="dxa"/>
          </w:tcPr>
          <w:p w:rsidR="00A40D02" w:rsidRDefault="00A40D02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</w:tc>
      </w:tr>
    </w:tbl>
    <w:p w:rsidR="00A40D02" w:rsidRDefault="00A40D02" w:rsidP="00A40D02">
      <w:pPr>
        <w:jc w:val="both"/>
        <w:rPr>
          <w:lang w:val="en-GB"/>
        </w:rPr>
      </w:pPr>
    </w:p>
    <w:p w:rsidR="00D27918" w:rsidRPr="00A12CCB" w:rsidRDefault="00D27918" w:rsidP="00A12CCB">
      <w:bookmarkStart w:id="0" w:name="_GoBack"/>
      <w:bookmarkEnd w:id="0"/>
    </w:p>
    <w:sectPr w:rsidR="00D27918" w:rsidRPr="00A12C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53"/>
    <w:rsid w:val="00793DE9"/>
    <w:rsid w:val="00990B53"/>
    <w:rsid w:val="00A12CCB"/>
    <w:rsid w:val="00A40D02"/>
    <w:rsid w:val="00A56C80"/>
    <w:rsid w:val="00D27918"/>
    <w:rsid w:val="00DA010B"/>
    <w:rsid w:val="00F3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D1A86A-573A-4124-BD06-BFFC1962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40D0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793DE9"/>
    <w:pPr>
      <w:spacing w:after="200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Imke</dc:creator>
  <cp:keywords/>
  <dc:description/>
  <cp:lastModifiedBy>Schäfer, Imke</cp:lastModifiedBy>
  <cp:revision>3</cp:revision>
  <dcterms:created xsi:type="dcterms:W3CDTF">2016-05-16T12:35:00Z</dcterms:created>
  <dcterms:modified xsi:type="dcterms:W3CDTF">2016-10-10T09:45:00Z</dcterms:modified>
</cp:coreProperties>
</file>